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ANEXO IV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DECLARAÇÃO DE REPRESENTAÇÃO DE GRUPO OU COLETIVO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ARTÍSTICO- CULTURAL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GRUPO ARTÍSTICO: </w:t>
      </w:r>
    </w:p>
    <w:p>
      <w:pPr>
        <w:pStyle w:val="Normal"/>
        <w:rPr/>
      </w:pPr>
      <w:r>
        <w:rPr/>
        <w:t>NOME DO REPRESENTANTE INTEGRANTE DO GRUPO OU COLETIVO ARTÍSTICO:</w:t>
      </w:r>
    </w:p>
    <w:p>
      <w:pPr>
        <w:pStyle w:val="Normal"/>
        <w:rPr>
          <w:b/>
          <w:b/>
        </w:rPr>
      </w:pPr>
      <w:r>
        <w:rPr/>
        <w:t>DADOS PESSOAIS DO REPRESENTANTE: [IDENTIDADE, CPF, E-MAIL E TELEFONE]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"/>
        <w:jc w:val="both"/>
        <w:rPr/>
      </w:pPr>
      <w:r>
        <w:rPr/>
      </w:r>
    </w:p>
    <w:tbl>
      <w:tblPr>
        <w:tblStyle w:val="a"/>
        <w:tblW w:w="902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NOME DO INTEGRANTE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DADOS PESSOAIS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ASSINATURAS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[LOCAL]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[DATA]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1440" w:top="1976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-869315</wp:posOffset>
          </wp:positionH>
          <wp:positionV relativeFrom="paragraph">
            <wp:posOffset>-914400</wp:posOffset>
          </wp:positionV>
          <wp:extent cx="7559675" cy="12325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3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">
    <w:name w:val="Header"/>
    <w:basedOn w:val="Normal"/>
    <w:pPr>
      <w:suppressLineNumbers/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143</Words>
  <Characters>906</Characters>
  <CharactersWithSpaces>1040</CharactersWithSpaces>
  <Paragraphs>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2023-07-11T18:07:00Z</dcterms:created>
  <dc:creator/>
  <dc:description/>
  <dc:language>pt-BR</dc:language>
  <cp:lastModifiedBy/>
  <dcterms:modified xsi:type="dcterms:W3CDTF">2023-10-16T08:58:20Z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